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Pr="00445242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B9475F" w:rsidRDefault="00B9475F" w:rsidP="003B6045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hội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</w:p>
    <w:p w:rsidR="00DF1352" w:rsidRPr="00BD657D" w:rsidRDefault="008B508E" w:rsidP="00DF1352">
      <w:pPr>
        <w:pStyle w:val="ListParagraph"/>
        <w:spacing w:after="120" w:line="240" w:lineRule="auto"/>
        <w:ind w:left="0" w:firstLine="426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eastAsia="Times New Roman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về ngày ………..của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Chí Minh về việc thành lập 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và Ban Cố vấn 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ICS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S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2018 chủ đề “Nhà trường thông minh trong bối cảnh Cách mạng công nghiệp 4.0”;</w:t>
      </w:r>
    </w:p>
    <w:p w:rsidR="007F06D1" w:rsidRPr="008B508E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3023C7">
        <w:rPr>
          <w:rFonts w:asciiTheme="majorHAnsi" w:hAnsiTheme="majorHAnsi" w:cstheme="majorHAnsi"/>
          <w:sz w:val="28"/>
          <w:szCs w:val="28"/>
        </w:rPr>
        <w:t>p</w:t>
      </w:r>
      <w:r w:rsidRPr="008B508E">
        <w:rPr>
          <w:rFonts w:asciiTheme="majorHAnsi" w:hAnsiTheme="majorHAnsi" w:cstheme="majorHAnsi"/>
          <w:sz w:val="28"/>
          <w:szCs w:val="28"/>
        </w:rPr>
        <w:t xml:space="preserve">hòng Quản lý </w:t>
      </w:r>
      <w:r w:rsidR="008B508E" w:rsidRPr="008B508E">
        <w:rPr>
          <w:rFonts w:asciiTheme="majorHAnsi" w:hAnsiTheme="majorHAnsi" w:cstheme="majorHAnsi"/>
          <w:sz w:val="28"/>
          <w:szCs w:val="28"/>
        </w:rPr>
        <w:t>k</w:t>
      </w:r>
      <w:r w:rsidR="00DF1352" w:rsidRPr="008B508E">
        <w:rPr>
          <w:rFonts w:asciiTheme="majorHAnsi" w:hAnsiTheme="majorHAnsi" w:cstheme="majorHAnsi"/>
          <w:sz w:val="28"/>
          <w:szCs w:val="28"/>
        </w:rPr>
        <w:t>hoa học</w:t>
      </w:r>
      <w:r w:rsidR="008B508E" w:rsidRPr="008B508E">
        <w:rPr>
          <w:rFonts w:asciiTheme="majorHAnsi" w:hAnsiTheme="majorHAnsi" w:cstheme="majorHAnsi"/>
          <w:sz w:val="28"/>
          <w:szCs w:val="28"/>
        </w:rPr>
        <w:t xml:space="preserve"> -</w:t>
      </w:r>
      <w:r w:rsidRPr="008B508E">
        <w:rPr>
          <w:rFonts w:asciiTheme="majorHAnsi" w:hAnsiTheme="majorHAnsi" w:cstheme="majorHAnsi"/>
          <w:sz w:val="28"/>
          <w:szCs w:val="28"/>
        </w:rPr>
        <w:t xml:space="preserve"> H</w:t>
      </w:r>
      <w:r w:rsidR="00DF1352" w:rsidRPr="008B508E">
        <w:rPr>
          <w:rFonts w:asciiTheme="majorHAnsi" w:hAnsiTheme="majorHAnsi" w:cstheme="majorHAnsi"/>
          <w:sz w:val="28"/>
          <w:szCs w:val="28"/>
        </w:rPr>
        <w:t>ợp tác quốc tế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 xml:space="preserve">Ông Đỗ Công Thành, Chuyên viên Trung tâm </w:t>
      </w:r>
      <w:r w:rsidR="003023C7" w:rsidRPr="007F6DC6">
        <w:rPr>
          <w:rFonts w:asciiTheme="majorHAnsi" w:hAnsiTheme="majorHAnsi" w:cstheme="majorHAnsi"/>
          <w:sz w:val="28"/>
          <w:szCs w:val="28"/>
        </w:rPr>
        <w:t>đ</w:t>
      </w:r>
      <w:r w:rsidRPr="007F6DC6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Lê Quang Liêm, Trưởng phòng Quản trị - Dịch vụ: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Lâm Viết Dũng, Chủ tịch Công đoàn, TP. Thiết bị - Vật tư: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Nguyễn Kính, Trưởng phòng Kế hoạch - Tài chính: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C545CA" w:rsidRPr="007F6DC6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Nguyễn Thành Nam, Phó T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rưởng  phòng Tổ chức </w:t>
      </w:r>
      <w:r w:rsidRPr="007F6DC6">
        <w:rPr>
          <w:rFonts w:asciiTheme="majorHAnsi" w:hAnsiTheme="majorHAnsi" w:cstheme="majorHAnsi"/>
          <w:sz w:val="28"/>
          <w:szCs w:val="28"/>
        </w:rPr>
        <w:t xml:space="preserve">- </w:t>
      </w:r>
      <w:r w:rsidR="00C545CA" w:rsidRPr="007F6DC6">
        <w:rPr>
          <w:rFonts w:asciiTheme="majorHAnsi" w:hAnsiTheme="majorHAnsi" w:cstheme="majorHAnsi"/>
          <w:sz w:val="28"/>
          <w:szCs w:val="28"/>
        </w:rPr>
        <w:t>H</w:t>
      </w:r>
      <w:r w:rsidR="00DF1352" w:rsidRPr="007F6DC6">
        <w:rPr>
          <w:rFonts w:asciiTheme="majorHAnsi" w:hAnsiTheme="majorHAnsi" w:cstheme="majorHAnsi"/>
          <w:sz w:val="28"/>
          <w:szCs w:val="28"/>
        </w:rPr>
        <w:t>ành ch</w:t>
      </w:r>
      <w:r w:rsidR="003023C7" w:rsidRPr="007F6DC6">
        <w:rPr>
          <w:rFonts w:asciiTheme="majorHAnsi" w:hAnsiTheme="majorHAnsi" w:cstheme="majorHAnsi"/>
          <w:sz w:val="28"/>
          <w:szCs w:val="28"/>
        </w:rPr>
        <w:t>í</w:t>
      </w:r>
      <w:r w:rsidR="00DF1352" w:rsidRPr="007F6DC6">
        <w:rPr>
          <w:rFonts w:asciiTheme="majorHAnsi" w:hAnsiTheme="majorHAnsi" w:cstheme="majorHAnsi"/>
          <w:sz w:val="28"/>
          <w:szCs w:val="28"/>
        </w:rPr>
        <w:t>nh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 - Tổng hợp: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.</w:t>
      </w:r>
    </w:p>
    <w:p w:rsidR="0097114C" w:rsidRPr="007F6DC6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5C5A10" w:rsidRPr="007F6DC6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Thu thập thông tin cần thiết để xây dựng trang thông tin về hội nghị và triển lã</w:t>
      </w:r>
      <w:r w:rsidR="0083336E" w:rsidRPr="007F6DC6">
        <w:rPr>
          <w:rFonts w:asciiTheme="majorHAnsi" w:hAnsiTheme="majorHAnsi" w:cstheme="majorHAnsi"/>
          <w:sz w:val="28"/>
          <w:szCs w:val="28"/>
        </w:rPr>
        <w:t>m,</w:t>
      </w:r>
      <w:r w:rsidRPr="007F6DC6">
        <w:rPr>
          <w:rFonts w:asciiTheme="majorHAnsi" w:hAnsiTheme="majorHAnsi" w:cstheme="majorHAnsi"/>
          <w:sz w:val="28"/>
          <w:szCs w:val="28"/>
        </w:rPr>
        <w:t xml:space="preserve"> giới thiệu trên internet, gồm các nội dung</w:t>
      </w:r>
      <w:r w:rsidR="00777180">
        <w:rPr>
          <w:rFonts w:asciiTheme="majorHAnsi" w:hAnsiTheme="majorHAnsi" w:cstheme="majorHAnsi"/>
          <w:sz w:val="28"/>
          <w:szCs w:val="28"/>
        </w:rPr>
        <w:t xml:space="preserve"> dự kiến như sau</w:t>
      </w:r>
      <w:r w:rsidRPr="007F6DC6">
        <w:rPr>
          <w:rFonts w:asciiTheme="majorHAnsi" w:hAnsiTheme="majorHAnsi" w:cstheme="majorHAnsi"/>
          <w:sz w:val="28"/>
          <w:szCs w:val="28"/>
        </w:rPr>
        <w:t xml:space="preserve">: </w:t>
      </w:r>
    </w:p>
    <w:p w:rsidR="005C5A10" w:rsidRPr="00F458A5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Home (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Trang chủ: </w:t>
      </w:r>
      <w:r w:rsidRPr="00F458A5">
        <w:rPr>
          <w:rFonts w:asciiTheme="majorHAnsi" w:hAnsiTheme="majorHAnsi" w:cstheme="majorHAnsi"/>
          <w:sz w:val="28"/>
          <w:szCs w:val="28"/>
        </w:rPr>
        <w:t xml:space="preserve">Giới thiệu tên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Pr="00F458A5">
        <w:rPr>
          <w:rFonts w:asciiTheme="majorHAnsi" w:hAnsiTheme="majorHAnsi" w:cstheme="majorHAnsi"/>
          <w:sz w:val="28"/>
          <w:szCs w:val="28"/>
        </w:rPr>
        <w:t xml:space="preserve">ội nghị, chủ đề của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Pr="00F458A5">
        <w:rPr>
          <w:rFonts w:asciiTheme="majorHAnsi" w:hAnsiTheme="majorHAnsi" w:cstheme="majorHAnsi"/>
          <w:sz w:val="28"/>
          <w:szCs w:val="28"/>
        </w:rPr>
        <w:t>ội nghị</w:t>
      </w:r>
      <w:r w:rsidR="00D749F2" w:rsidRPr="00F458A5">
        <w:rPr>
          <w:rFonts w:asciiTheme="majorHAnsi" w:hAnsiTheme="majorHAnsi" w:cstheme="majorHAnsi"/>
          <w:sz w:val="28"/>
          <w:szCs w:val="28"/>
        </w:rPr>
        <w:t>,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</w:t>
      </w:r>
      <w:r w:rsidR="00D749F2" w:rsidRPr="00F458A5">
        <w:rPr>
          <w:rFonts w:asciiTheme="majorHAnsi" w:hAnsiTheme="majorHAnsi" w:cstheme="majorHAnsi"/>
          <w:sz w:val="28"/>
          <w:szCs w:val="28"/>
        </w:rPr>
        <w:t>t</w:t>
      </w:r>
      <w:r w:rsidR="0035378D" w:rsidRPr="00F458A5">
        <w:rPr>
          <w:rFonts w:asciiTheme="majorHAnsi" w:hAnsiTheme="majorHAnsi" w:cstheme="majorHAnsi"/>
          <w:sz w:val="28"/>
          <w:szCs w:val="28"/>
        </w:rPr>
        <w:t>riển lãm</w:t>
      </w:r>
      <w:r w:rsidRPr="00F458A5">
        <w:rPr>
          <w:rFonts w:asciiTheme="majorHAnsi" w:hAnsiTheme="majorHAnsi" w:cstheme="majorHAnsi"/>
          <w:sz w:val="28"/>
          <w:szCs w:val="28"/>
        </w:rPr>
        <w:t>, hạn chót nộp bài, đơn vị hỗ trợ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="005846E1" w:rsidRPr="00F458A5">
        <w:rPr>
          <w:rFonts w:asciiTheme="majorHAnsi" w:hAnsiTheme="majorHAnsi" w:cstheme="majorHAnsi"/>
          <w:sz w:val="28"/>
          <w:szCs w:val="28"/>
        </w:rPr>
        <w:t xml:space="preserve">Ngày tổ chức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="005846E1" w:rsidRPr="00F458A5">
        <w:rPr>
          <w:rFonts w:asciiTheme="majorHAnsi" w:hAnsiTheme="majorHAnsi" w:cstheme="majorHAnsi"/>
          <w:sz w:val="28"/>
          <w:szCs w:val="28"/>
        </w:rPr>
        <w:t>ội nghị</w:t>
      </w:r>
      <w:r w:rsidR="00844E76" w:rsidRPr="00F458A5">
        <w:rPr>
          <w:rFonts w:asciiTheme="majorHAnsi" w:hAnsiTheme="majorHAnsi" w:cstheme="majorHAnsi"/>
          <w:sz w:val="28"/>
          <w:szCs w:val="28"/>
        </w:rPr>
        <w:t xml:space="preserve"> và các nội dung liên quan khác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5C5A10" w:rsidRPr="00F458A5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lastRenderedPageBreak/>
        <w:t xml:space="preserve">About </w:t>
      </w:r>
      <w:r w:rsidR="00B6757F" w:rsidRPr="00F458A5">
        <w:rPr>
          <w:rFonts w:asciiTheme="majorHAnsi" w:hAnsiTheme="majorHAnsi" w:cstheme="majorHAnsi"/>
          <w:sz w:val="28"/>
          <w:szCs w:val="28"/>
        </w:rPr>
        <w:t>I</w:t>
      </w:r>
      <w:r w:rsidRPr="00F458A5">
        <w:rPr>
          <w:rFonts w:asciiTheme="majorHAnsi" w:hAnsiTheme="majorHAnsi" w:cstheme="majorHAnsi"/>
          <w:sz w:val="28"/>
          <w:szCs w:val="28"/>
        </w:rPr>
        <w:t>C</w:t>
      </w:r>
      <w:r w:rsidR="00E7153A" w:rsidRPr="00F458A5">
        <w:rPr>
          <w:rFonts w:asciiTheme="majorHAnsi" w:hAnsiTheme="majorHAnsi" w:cstheme="majorHAnsi"/>
          <w:sz w:val="28"/>
          <w:szCs w:val="28"/>
        </w:rPr>
        <w:t>SS</w:t>
      </w:r>
      <w:r w:rsidRPr="00F458A5">
        <w:rPr>
          <w:rFonts w:asciiTheme="majorHAnsi" w:hAnsiTheme="majorHAnsi" w:cstheme="majorHAnsi"/>
          <w:sz w:val="28"/>
          <w:szCs w:val="28"/>
        </w:rPr>
        <w:t xml:space="preserve">2018 (Giới thiệu nội dung 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tóm tắt của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 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quốc tế </w:t>
      </w:r>
      <w:r w:rsidR="00B6757F" w:rsidRPr="00F458A5">
        <w:rPr>
          <w:rFonts w:asciiTheme="majorHAnsi" w:hAnsiTheme="majorHAnsi" w:cstheme="majorHAnsi"/>
          <w:sz w:val="28"/>
          <w:szCs w:val="28"/>
        </w:rPr>
        <w:t>I</w:t>
      </w:r>
      <w:r w:rsidR="00D57C6C" w:rsidRPr="00F458A5">
        <w:rPr>
          <w:rFonts w:asciiTheme="majorHAnsi" w:hAnsiTheme="majorHAnsi" w:cstheme="majorHAnsi"/>
          <w:sz w:val="28"/>
          <w:szCs w:val="28"/>
        </w:rPr>
        <w:t>C</w:t>
      </w:r>
      <w:r w:rsidR="00E7153A" w:rsidRPr="00F458A5">
        <w:rPr>
          <w:rFonts w:asciiTheme="majorHAnsi" w:hAnsiTheme="majorHAnsi" w:cstheme="majorHAnsi"/>
          <w:sz w:val="28"/>
          <w:szCs w:val="28"/>
        </w:rPr>
        <w:t>SS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2018 </w:t>
      </w:r>
      <w:r w:rsidRPr="00F458A5">
        <w:rPr>
          <w:rFonts w:asciiTheme="majorHAnsi" w:hAnsiTheme="majorHAnsi" w:cstheme="majorHAnsi"/>
          <w:sz w:val="28"/>
          <w:szCs w:val="28"/>
        </w:rPr>
        <w:t>và Triển lãm</w:t>
      </w:r>
      <w:r w:rsidR="00A57C03" w:rsidRPr="00F458A5">
        <w:rPr>
          <w:rFonts w:asciiTheme="majorHAnsi" w:hAnsiTheme="majorHAnsi" w:cstheme="majorHAnsi"/>
          <w:sz w:val="28"/>
          <w:szCs w:val="28"/>
        </w:rPr>
        <w:t xml:space="preserve">, 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đường dẫn </w:t>
      </w:r>
      <w:r w:rsidR="00A57C03" w:rsidRPr="00F458A5">
        <w:rPr>
          <w:rFonts w:asciiTheme="majorHAnsi" w:hAnsiTheme="majorHAnsi" w:cstheme="majorHAnsi"/>
          <w:sz w:val="28"/>
          <w:szCs w:val="28"/>
        </w:rPr>
        <w:t xml:space="preserve"> đ</w:t>
      </w:r>
      <w:r w:rsidR="00445242" w:rsidRPr="00F458A5">
        <w:rPr>
          <w:rFonts w:asciiTheme="majorHAnsi" w:hAnsiTheme="majorHAnsi" w:cstheme="majorHAnsi"/>
          <w:sz w:val="28"/>
          <w:szCs w:val="28"/>
        </w:rPr>
        <w:t>ế</w:t>
      </w:r>
      <w:r w:rsidR="00A57C03" w:rsidRPr="00F458A5">
        <w:rPr>
          <w:rFonts w:asciiTheme="majorHAnsi" w:hAnsiTheme="majorHAnsi" w:cstheme="majorHAnsi"/>
          <w:sz w:val="28"/>
          <w:szCs w:val="28"/>
        </w:rPr>
        <w:t>n trang Hồ sơ năng lực của trường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5C5A10" w:rsidRPr="00F458A5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Symposium Organisation (Giới thiệu </w:t>
      </w:r>
      <w:r w:rsidR="00D749F2" w:rsidRPr="00F458A5">
        <w:rPr>
          <w:rFonts w:asciiTheme="majorHAnsi" w:hAnsiTheme="majorHAnsi" w:cstheme="majorHAnsi"/>
          <w:sz w:val="28"/>
          <w:szCs w:val="28"/>
        </w:rPr>
        <w:t>Ban Tổ chức</w:t>
      </w:r>
      <w:r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="00D749F2" w:rsidRPr="00F458A5">
        <w:rPr>
          <w:rFonts w:asciiTheme="majorHAnsi" w:hAnsiTheme="majorHAnsi" w:cstheme="majorHAnsi"/>
          <w:sz w:val="28"/>
          <w:szCs w:val="28"/>
        </w:rPr>
        <w:t>Các đ</w:t>
      </w:r>
      <w:r w:rsidRPr="00F458A5">
        <w:rPr>
          <w:rFonts w:asciiTheme="majorHAnsi" w:hAnsiTheme="majorHAnsi" w:cstheme="majorHAnsi"/>
          <w:sz w:val="28"/>
          <w:szCs w:val="28"/>
        </w:rPr>
        <w:t>ơn vị tổ chức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; Các đơn vị </w:t>
      </w:r>
      <w:r w:rsidRPr="00F458A5">
        <w:rPr>
          <w:rFonts w:asciiTheme="majorHAnsi" w:hAnsiTheme="majorHAnsi" w:cstheme="majorHAnsi"/>
          <w:sz w:val="28"/>
          <w:szCs w:val="28"/>
        </w:rPr>
        <w:t>tài trợ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 và các nội dung khác có liên quan để truyền thông cho công tác tổ chức của Hội nghị</w:t>
      </w:r>
      <w:r w:rsidR="00D57C6C"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Advisory (Hội đồng tư vấn/cố vấn </w:t>
      </w:r>
      <w:r w:rsidR="007F6DC6" w:rsidRPr="00F458A5">
        <w:rPr>
          <w:rFonts w:asciiTheme="majorHAnsi" w:hAnsiTheme="majorHAnsi" w:cstheme="majorHAnsi"/>
          <w:sz w:val="28"/>
          <w:szCs w:val="28"/>
        </w:rPr>
        <w:t>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F458A5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F458A5">
        <w:rPr>
          <w:rFonts w:asciiTheme="majorHAnsi" w:hAnsiTheme="majorHAnsi" w:cstheme="majorHAnsi"/>
          <w:sz w:val="28"/>
          <w:szCs w:val="28"/>
        </w:rPr>
        <w:t>giờ giấc thảo luận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8B7E88" w:rsidRPr="00F458A5">
        <w:rPr>
          <w:rFonts w:asciiTheme="majorHAnsi" w:hAnsiTheme="majorHAnsi" w:cstheme="majorHAnsi"/>
          <w:sz w:val="28"/>
          <w:szCs w:val="28"/>
        </w:rPr>
        <w:tab/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Pr="00F458A5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F458A5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F458A5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F458A5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</w:t>
      </w:r>
      <w:r w:rsidRPr="00F458A5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F458A5">
        <w:rPr>
          <w:rFonts w:asciiTheme="majorHAnsi" w:hAnsiTheme="majorHAnsi" w:cstheme="majorHAnsi"/>
          <w:sz w:val="28"/>
          <w:szCs w:val="28"/>
        </w:rPr>
        <w:t>)</w:t>
      </w:r>
      <w:r w:rsidRPr="00F458A5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F458A5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F458A5">
        <w:rPr>
          <w:rFonts w:asciiTheme="majorHAnsi" w:hAnsiTheme="majorHAnsi" w:cstheme="majorHAnsi"/>
          <w:sz w:val="28"/>
          <w:szCs w:val="28"/>
        </w:rPr>
        <w:t>Liên hệ</w:t>
      </w:r>
      <w:r w:rsidRPr="00F458A5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F458A5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F458A5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F458A5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F458A5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hoạt động trong ngày hội nghị 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159A0" w:rsidRDefault="007159A0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Chỉ đạo các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khác để hoàn thiện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="00F63EC8" w:rsidRPr="008B508E">
        <w:rPr>
          <w:rFonts w:asciiTheme="majorHAnsi" w:hAnsiTheme="majorHAnsi" w:cstheme="majorHAnsi"/>
          <w:sz w:val="28"/>
          <w:szCs w:val="28"/>
        </w:rPr>
        <w:t>ông tác tổ chức</w:t>
      </w:r>
      <w:r w:rsidRPr="008B508E">
        <w:rPr>
          <w:rFonts w:asciiTheme="majorHAnsi" w:hAnsiTheme="majorHAnsi" w:cstheme="majorHAnsi"/>
          <w:sz w:val="28"/>
          <w:szCs w:val="28"/>
        </w:rPr>
        <w:t>.</w:t>
      </w: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A528F3" w:rsidRPr="008B508E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FE7493" w:rsidRPr="008B508E" w:rsidRDefault="0031536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Chí Nhân, </w:t>
      </w:r>
      <w:r w:rsidR="00FE7493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phòng Khảo thí </w:t>
      </w:r>
      <w:r w:rsidR="001D7108" w:rsidRPr="008B508E">
        <w:rPr>
          <w:rFonts w:asciiTheme="majorHAnsi" w:hAnsiTheme="majorHAnsi" w:cstheme="majorHAnsi"/>
          <w:sz w:val="28"/>
          <w:szCs w:val="28"/>
        </w:rPr>
        <w:t>-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ĐBCL</w:t>
      </w:r>
      <w:r w:rsidR="00FE7493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FE7493" w:rsidRPr="008B508E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Châu Văn Bảo, Chủ tịch Hội đồng Trường, Trưởng khoa Công nghệ  Điện - Điện tử: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FE7493" w:rsidRPr="008B508E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Hồ Văn Sĩ, Phó Trưởng phòng Tuyển sinh - Đào tạo: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7153A" w:rsidRPr="008B508E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EB6C31" w:rsidRPr="008B508E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Xin ý kiến ban cố vấn và viện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>Khoa học Giáo dục Nghề nghiệp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có thông tin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thông báo trên trang thông tin của hội nghị</w:t>
      </w:r>
      <w:r w:rsidR="005846E1" w:rsidRPr="008B508E">
        <w:rPr>
          <w:rFonts w:asciiTheme="majorHAnsi" w:hAnsiTheme="majorHAnsi" w:cstheme="majorHAnsi"/>
          <w:sz w:val="28"/>
          <w:szCs w:val="28"/>
        </w:rPr>
        <w:t xml:space="preserve"> về</w:t>
      </w:r>
      <w:r w:rsidR="00E7153A" w:rsidRPr="008B508E">
        <w:rPr>
          <w:rFonts w:asciiTheme="majorHAnsi" w:hAnsiTheme="majorHAnsi" w:cstheme="majorHAnsi"/>
          <w:sz w:val="28"/>
          <w:szCs w:val="28"/>
        </w:rPr>
        <w:t xml:space="preserve"> (</w:t>
      </w:r>
      <w:r w:rsidRPr="008B508E">
        <w:rPr>
          <w:rFonts w:asciiTheme="majorHAnsi" w:hAnsiTheme="majorHAnsi" w:cstheme="majorHAnsi"/>
          <w:sz w:val="28"/>
          <w:szCs w:val="28"/>
        </w:rPr>
        <w:t xml:space="preserve"> Hướng dẫn viết tóm lược và cấu trúc</w:t>
      </w:r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 Mẫu toàn văn bài viết</w:t>
      </w:r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hạn nhận đăng ký, nhận tóm tắt, nhận bài viết đầy đủ, bài </w:t>
      </w:r>
      <w:r w:rsidR="00FB66AE" w:rsidRPr="008B508E">
        <w:rPr>
          <w:rFonts w:asciiTheme="majorHAnsi" w:hAnsiTheme="majorHAnsi" w:cstheme="majorHAnsi"/>
          <w:sz w:val="28"/>
          <w:szCs w:val="28"/>
        </w:rPr>
        <w:t>trình chiếu</w:t>
      </w:r>
      <w:r w:rsidR="00E7153A"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lạc</w:t>
      </w:r>
      <w:r w:rsidR="00E8628F" w:rsidRPr="008B508E">
        <w:rPr>
          <w:rFonts w:asciiTheme="majorHAnsi" w:hAnsiTheme="majorHAnsi" w:cstheme="majorHAnsi"/>
          <w:sz w:val="28"/>
          <w:szCs w:val="28"/>
        </w:rPr>
        <w:t>, trao đổi</w:t>
      </w:r>
      <w:r w:rsidRPr="008B508E">
        <w:rPr>
          <w:rFonts w:asciiTheme="majorHAnsi" w:hAnsiTheme="majorHAnsi" w:cstheme="majorHAnsi"/>
          <w:sz w:val="28"/>
          <w:szCs w:val="28"/>
        </w:rPr>
        <w:t xml:space="preserve"> với tác giả trong và ngoài nước việc nhận bài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Gửi bài cho Viện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 xml:space="preserve">Khoa học Giáo dục Nghề nghiệp </w:t>
      </w:r>
      <w:r w:rsidRPr="008B508E">
        <w:rPr>
          <w:rFonts w:asciiTheme="majorHAnsi" w:hAnsiTheme="majorHAnsi" w:cstheme="majorHAnsi"/>
          <w:sz w:val="28"/>
          <w:szCs w:val="28"/>
        </w:rPr>
        <w:t>phản biện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kế, kiểm duyệt các nội dung và biên tập kỷ yếu hội nghị.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Biên tập các nội dung truyền thông, thông cáo báo chí.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Thư ký cho chương trình hội nghị quốc tế 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97114C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19680B" w:rsidRPr="008B508E" w:rsidRDefault="0019680B" w:rsidP="0019680B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FB66AE" w:rsidRPr="008B508E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TT Truyền thông-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</w:p>
    <w:p w:rsidR="00EB6C31" w:rsidRPr="008B508E" w:rsidRDefault="00EB6C31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>giải lao,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>ội nghị, hướng dẫn di chuyển đến nơi ăn trưa, ăn tối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đơn vị đối tác để phục vụ ăn trưa (thực đơn, chi phí), đưa đón ăn trưa, ăn tối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Default="00844E76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</w:p>
    <w:p w:rsidR="003E5CF6" w:rsidRPr="008B508E" w:rsidRDefault="003E5CF6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 tư liệu truyền thông phục vụ cho trước, trong và sau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Pr="008B508E" w:rsidRDefault="004B5030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Ông Đinh Văn Đệ, Phó Hiệu trưởng: 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Chiến: Phó Trưởng phòng Thiết bị - Vật tư: Thành viên;</w:t>
      </w:r>
    </w:p>
    <w:p w:rsidR="00DF1352" w:rsidRPr="008B508E" w:rsidRDefault="00DF135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trưởng Khoa công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>: Phó Trưởng phòng Thiết bị - Vật tư: Thành viên;</w:t>
      </w:r>
    </w:p>
    <w:p w:rsidR="00477FAE" w:rsidRPr="008B508E" w:rsidRDefault="00477FA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F476F7" w:rsidRPr="008B508E" w:rsidRDefault="00F476F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Tiểu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8B508E">
        <w:rPr>
          <w:rFonts w:asciiTheme="majorHAnsi" w:hAnsiTheme="majorHAnsi" w:cstheme="majorHAnsi"/>
          <w:sz w:val="28"/>
          <w:szCs w:val="28"/>
        </w:rPr>
        <w:t xml:space="preserve"> tìm nhà Tài trợ</w:t>
      </w:r>
    </w:p>
    <w:p w:rsidR="00CA7574" w:rsidRPr="008B508E" w:rsidRDefault="00CA7574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An ninh trật tự  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Công An Phường 4.</w:t>
      </w:r>
    </w:p>
    <w:p w:rsidR="004B5030" w:rsidRPr="008B508E" w:rsidRDefault="004B5030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>hiện các công việc liên quan đến a</w:t>
      </w:r>
      <w:r w:rsidRPr="008B508E">
        <w:rPr>
          <w:rFonts w:asciiTheme="majorHAnsi" w:hAnsiTheme="majorHAnsi" w:cstheme="majorHAnsi"/>
          <w:sz w:val="28"/>
          <w:szCs w:val="28"/>
        </w:rPr>
        <w:t>n ninh trật tự</w:t>
      </w:r>
      <w:r w:rsidR="004B5E8A" w:rsidRPr="008B508E">
        <w:rPr>
          <w:rFonts w:asciiTheme="majorHAnsi" w:hAnsiTheme="majorHAnsi" w:cstheme="majorHAnsi"/>
          <w:sz w:val="28"/>
          <w:szCs w:val="28"/>
        </w:rPr>
        <w:t>, an toàn và vệ sinh thực phẩm.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Ngọc Trang, Trưởng Phòng Quản lý KH và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TP.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bookmarkStart w:id="0" w:name="_GoBack"/>
      <w:bookmarkEnd w:id="0"/>
      <w:r w:rsidRPr="00237BA5">
        <w:rPr>
          <w:b/>
          <w:bCs/>
          <w:i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chứcHNKH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4BE5"/>
    <w:rsid w:val="005A4DB1"/>
    <w:rsid w:val="005A6346"/>
    <w:rsid w:val="005C5A10"/>
    <w:rsid w:val="005C7372"/>
    <w:rsid w:val="005D2524"/>
    <w:rsid w:val="005E181A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616EF"/>
    <w:rsid w:val="00661ECB"/>
    <w:rsid w:val="0067145D"/>
    <w:rsid w:val="00672710"/>
    <w:rsid w:val="006860CD"/>
    <w:rsid w:val="006910A3"/>
    <w:rsid w:val="00692FDE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5E3D"/>
    <w:rsid w:val="008F5EC0"/>
    <w:rsid w:val="008F6ACA"/>
    <w:rsid w:val="008F7204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8517F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E0C4A"/>
    <w:rsid w:val="00CE1E8A"/>
    <w:rsid w:val="00CE3F95"/>
    <w:rsid w:val="00D2309E"/>
    <w:rsid w:val="00D2561C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6AC72-75F8-43AE-A781-051A914CC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HIEUTRUONG</cp:lastModifiedBy>
  <cp:revision>3</cp:revision>
  <cp:lastPrinted>2018-04-11T02:46:00Z</cp:lastPrinted>
  <dcterms:created xsi:type="dcterms:W3CDTF">2018-04-12T09:31:00Z</dcterms:created>
  <dcterms:modified xsi:type="dcterms:W3CDTF">2018-04-12T09:33:00Z</dcterms:modified>
</cp:coreProperties>
</file>